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3E" w:rsidRPr="003E273E" w:rsidRDefault="003E273E" w:rsidP="003E273E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</w:pPr>
      <w:r w:rsidRPr="003E273E"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  <w:t>MINISTARSTVO TURIZMA I SPORTA</w:t>
      </w:r>
    </w:p>
    <w:p w:rsidR="003E273E" w:rsidRPr="003E273E" w:rsidRDefault="003E273E" w:rsidP="003E273E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3E273E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1407</w:t>
      </w:r>
    </w:p>
    <w:p w:rsidR="003E273E" w:rsidRPr="003E273E" w:rsidRDefault="003E273E" w:rsidP="003E273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82. stavka 4. Zakona o sportu (»Narodne novine«, broj 141/22), ministrica turizma i sporta, uz prethodnu suglasnost ministra znanosti i obrazovanja, donosi</w:t>
      </w:r>
    </w:p>
    <w:p w:rsidR="003E273E" w:rsidRPr="003E273E" w:rsidRDefault="003E273E" w:rsidP="003E273E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</w:pPr>
      <w:r w:rsidRPr="003E273E"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  <w:t>PRAVILNIK</w:t>
      </w:r>
    </w:p>
    <w:p w:rsidR="003E273E" w:rsidRPr="003E273E" w:rsidRDefault="003E273E" w:rsidP="003E273E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r w:rsidRPr="003E273E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O NAČINU POHAĐANJA I ZAVRŠETKA OBRAZOVANJA SPORTAŠA</w:t>
      </w:r>
    </w:p>
    <w:p w:rsidR="003E273E" w:rsidRPr="003E273E" w:rsidRDefault="003E273E" w:rsidP="003E273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I. OPĆE ODREDBE</w:t>
      </w:r>
    </w:p>
    <w:p w:rsidR="003E273E" w:rsidRPr="003E273E" w:rsidRDefault="003E273E" w:rsidP="003E273E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:rsidR="003E273E" w:rsidRPr="003E273E" w:rsidRDefault="003E273E" w:rsidP="003E273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Ovim se Pravilnikom propisuje način pohađanja i završetka osnovnog te srednjoškolskog obrazovanja učenika sportaša.</w:t>
      </w:r>
    </w:p>
    <w:p w:rsidR="003E273E" w:rsidRPr="003E273E" w:rsidRDefault="003E273E" w:rsidP="003E273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Odredbe ovoga Pravilnika primjenjuju se na odgovarajući način i na visoko obrazovanje ako to nije protivno načelima autonomije sveučilišta za kategorizirane sportaše i akademske samouprave vezano uz upis i pravila studiranja.</w:t>
      </w:r>
    </w:p>
    <w:p w:rsidR="003E273E" w:rsidRPr="003E273E" w:rsidRDefault="003E273E" w:rsidP="003E273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(3) Odredbe ovoga Pravilnika jednako se primjenjuju na sustav sporta, </w:t>
      </w:r>
      <w:proofErr w:type="spellStart"/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parasporta</w:t>
      </w:r>
      <w:proofErr w:type="spellEnd"/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sporta gluhih.</w:t>
      </w:r>
    </w:p>
    <w:p w:rsidR="003E273E" w:rsidRPr="003E273E" w:rsidRDefault="003E273E" w:rsidP="003E273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</w:p>
    <w:p w:rsidR="003E273E" w:rsidRPr="003E273E" w:rsidRDefault="003E273E" w:rsidP="003E273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Izrazi koji se koriste u ovome Pravilniku, a imaju rodno značenje, odnose se jednako na muški i ženski rod.</w:t>
      </w:r>
    </w:p>
    <w:p w:rsidR="003E273E" w:rsidRPr="003E273E" w:rsidRDefault="003E273E" w:rsidP="003E273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3.</w:t>
      </w:r>
    </w:p>
    <w:p w:rsidR="003E273E" w:rsidRPr="003E273E" w:rsidRDefault="003E273E" w:rsidP="003E273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Odredbe ovoga Pravilnika primjenjuju se na učenika sportaša koji:</w:t>
      </w:r>
    </w:p>
    <w:p w:rsidR="003E273E" w:rsidRPr="003E273E" w:rsidRDefault="003E273E" w:rsidP="003E273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posjeduje važeće rješenje o kategorizaciji sportaša ili</w:t>
      </w:r>
    </w:p>
    <w:p w:rsidR="003E273E" w:rsidRPr="003E273E" w:rsidRDefault="003E273E" w:rsidP="003E273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posjeduje potvrdu nadležnog nacionalnog sportskog saveza iz članka 82. stavka 2. Zakona o sportu za učenike u dobi do 12 godina.</w:t>
      </w:r>
    </w:p>
    <w:p w:rsidR="003E273E" w:rsidRPr="003E273E" w:rsidRDefault="003E273E" w:rsidP="003E273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Učenik sportaš ostvaruje pravo na posebne uvjete pohađanja i završetka obrazovanja od dana dostave dokaza iz stavka 1. ovoga članka razredniku.</w:t>
      </w:r>
    </w:p>
    <w:p w:rsidR="003E273E" w:rsidRPr="003E273E" w:rsidRDefault="003E273E" w:rsidP="003E273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Potvrda iz stavka 1. podstavka 2. ovoga članka sadrži podatke o učeniku sportašu koji se odnose na rezultate ostvarene u proteklih godinu dana u odnosu na datum izdavanja potvrde, vrijedi za školsku godinu u kojoj je podnesena, na obrascu koji je sastavni dio ovoga Pravilnika (Prilog I).</w:t>
      </w:r>
    </w:p>
    <w:p w:rsidR="003E273E" w:rsidRPr="003E273E" w:rsidRDefault="003E273E" w:rsidP="003E273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Učenik sportaš je dužan obavijestiti razrednika o gubitku prava na kategorizaciju sportaša ili o promjeni na osnovi kojih je učenik dobio potvrdu iz stavka 1. podstavka 2. ovoga članka u roku od 30 dana od nastanka okolnosti.</w:t>
      </w:r>
    </w:p>
    <w:p w:rsidR="003E273E" w:rsidRPr="003E273E" w:rsidRDefault="003E273E" w:rsidP="003E273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II. NAČIN POHAĐANJA I ZAVRŠETKA OBRAZOVANJA</w:t>
      </w:r>
    </w:p>
    <w:p w:rsidR="003E273E" w:rsidRPr="003E273E" w:rsidRDefault="003E273E" w:rsidP="003E273E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4.</w:t>
      </w:r>
    </w:p>
    <w:p w:rsidR="003E273E" w:rsidRPr="003E273E" w:rsidRDefault="003E273E" w:rsidP="003E273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Učenik sportaš može izostati s nastave radi sportskih obveza uz prethodnu najavu izostanka s nastave na početku svakog polugodišta, a na osnovi dokaza o opravdanosti izostanka.</w:t>
      </w:r>
    </w:p>
    <w:p w:rsidR="003E273E" w:rsidRPr="003E273E" w:rsidRDefault="003E273E" w:rsidP="003E273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Dokaz iz stavka 1. ovoga članka je potvrda ili neka druga isprava koju može izdati sportski klub ili nadležni nacionalni sportski savez.</w:t>
      </w:r>
    </w:p>
    <w:p w:rsidR="003E273E" w:rsidRPr="003E273E" w:rsidRDefault="003E273E" w:rsidP="003E273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Dokaz iz stavka 1. ovoga članka dostavlja se razredniku, a razrednik o tome obavještava razredno vijeće.</w:t>
      </w:r>
    </w:p>
    <w:p w:rsidR="003E273E" w:rsidRPr="003E273E" w:rsidRDefault="003E273E" w:rsidP="003E273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Članak 5.</w:t>
      </w:r>
    </w:p>
    <w:p w:rsidR="003E273E" w:rsidRPr="003E273E" w:rsidRDefault="003E273E" w:rsidP="003E273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Učeniku sportašu, škola je dužna omogućiti odgovaranje po dogovoru.</w:t>
      </w:r>
    </w:p>
    <w:p w:rsidR="003E273E" w:rsidRPr="003E273E" w:rsidRDefault="003E273E" w:rsidP="003E273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Učenik sportaš utvrđuje odgovaranje po dogovoru s predmetnim učiteljem ili nastavnikom na početku svakog polugodišta, što se tijekom polugodišta može mijenjati u dogovoru s predmetnim učiteljem ili nastavnikom.</w:t>
      </w:r>
    </w:p>
    <w:p w:rsidR="003E273E" w:rsidRPr="003E273E" w:rsidRDefault="003E273E" w:rsidP="003E273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6.</w:t>
      </w:r>
    </w:p>
    <w:p w:rsidR="003E273E" w:rsidRPr="003E273E" w:rsidRDefault="003E273E" w:rsidP="003E273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Učeniku sportašu, škola može u skladu s mogućnostima dodijeliti učitelja ili nastavnika mentora koji prati rad i postignuća učenika sportaša te mu pomaže tijekom školovanja.</w:t>
      </w:r>
    </w:p>
    <w:p w:rsidR="003E273E" w:rsidRPr="003E273E" w:rsidRDefault="003E273E" w:rsidP="003E273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7.</w:t>
      </w:r>
    </w:p>
    <w:p w:rsidR="003E273E" w:rsidRPr="003E273E" w:rsidRDefault="003E273E" w:rsidP="003E273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Ako učenik sportaš koji posjeduje rješenje o kategorizaciji sportaša I., II. ili III. kategorije izostane s više od 50% sati predmetne nastave, na osnovi dokaza iz članka 4. stavka 1. ovoga Pravilnika, može ga se uputiti na predmetni ispit.</w:t>
      </w:r>
    </w:p>
    <w:p w:rsidR="003E273E" w:rsidRPr="003E273E" w:rsidRDefault="003E273E" w:rsidP="003E273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Ako učenik sportaš koji posjeduje rješenje o kategorizaciji sportaša IV., V. ili VI. kategorije izostane s više od 40% sati predmetne nastave, na osnovi dokaza iz članka 4. stavka 1. ovoga Pravilnika, može ga se uputiti na predmetni ispit.</w:t>
      </w:r>
    </w:p>
    <w:p w:rsidR="003E273E" w:rsidRPr="003E273E" w:rsidRDefault="003E273E" w:rsidP="003E273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Ako učenik sportaš izostane s više od 60% nastave na osnovi dokaza iz članka 4. stavka 1. ovoga Pravilnika, može ga se uputiti na razredni ispit.</w:t>
      </w:r>
    </w:p>
    <w:p w:rsidR="003E273E" w:rsidRPr="003E273E" w:rsidRDefault="003E273E" w:rsidP="003E273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Učeniku sportašu može se omogućiti polaganje ispita i izvan redovne nastave uz dogovor s predmetnim nastavnikom.</w:t>
      </w:r>
    </w:p>
    <w:p w:rsidR="003E273E" w:rsidRPr="003E273E" w:rsidRDefault="003E273E" w:rsidP="003E273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Ako učenik sportaš izostane s nastave na osnovi dokaza iz članka 4. stavka 1. ovoga Pravilnika kontinuirano u vremenskom periodu dužem od tri tjedna, može zatražiti da mu se omogući dopunska nastava.</w:t>
      </w:r>
    </w:p>
    <w:p w:rsidR="003E273E" w:rsidRPr="003E273E" w:rsidRDefault="003E273E" w:rsidP="003E273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 Škola može svojim aktom detaljnije propisati rokove i način prilagodbe nastave učeniku sportašu.</w:t>
      </w:r>
    </w:p>
    <w:p w:rsidR="003E273E" w:rsidRPr="003E273E" w:rsidRDefault="003E273E" w:rsidP="003E273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(7) Učenik sportaš je oslobođen predstavljati školu na humanitarnim i promotivnim aktivnostima te sportskim natjecanjima, ukoliko je spriječen sportskim obvezama nacionalne ili međunarodne razine.</w:t>
      </w:r>
    </w:p>
    <w:p w:rsidR="003E273E" w:rsidRPr="003E273E" w:rsidRDefault="003E273E" w:rsidP="003E273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III. ZAVRŠNA ODREDBA</w:t>
      </w:r>
    </w:p>
    <w:p w:rsidR="003E273E" w:rsidRPr="003E273E" w:rsidRDefault="003E273E" w:rsidP="003E273E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8.</w:t>
      </w:r>
    </w:p>
    <w:p w:rsidR="003E273E" w:rsidRPr="003E273E" w:rsidRDefault="003E273E" w:rsidP="003E273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Pravilnik stupa na snagu osmoga dana od dana objave u »Narodnim novinama«.</w:t>
      </w:r>
    </w:p>
    <w:p w:rsidR="003E273E" w:rsidRPr="003E273E" w:rsidRDefault="003E273E" w:rsidP="003E273E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011-02/23-01/12</w:t>
      </w:r>
      <w:r w:rsidRPr="003E273E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proofErr w:type="spellStart"/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529-06-3-1-23-11</w:t>
      </w:r>
      <w:r w:rsidRPr="003E273E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31. srpnja 2023.</w:t>
      </w:r>
    </w:p>
    <w:p w:rsidR="003E273E" w:rsidRPr="003E273E" w:rsidRDefault="003E273E" w:rsidP="003E273E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Ministrica</w:t>
      </w:r>
      <w:r w:rsidRPr="003E273E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3E273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dr. sc. Nikolina </w:t>
      </w:r>
      <w:proofErr w:type="spellStart"/>
      <w:r w:rsidRPr="003E273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Brnjac</w:t>
      </w:r>
      <w:proofErr w:type="spellEnd"/>
      <w:r w:rsidRPr="003E273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, </w:t>
      </w: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:rsidR="003E273E" w:rsidRPr="003E273E" w:rsidRDefault="003E273E" w:rsidP="003E273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PRILOG I</w:t>
      </w:r>
    </w:p>
    <w:p w:rsidR="003E273E" w:rsidRPr="003E273E" w:rsidRDefault="003E273E" w:rsidP="003E27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POTVRDA</w:t>
      </w:r>
    </w:p>
    <w:p w:rsidR="003E273E" w:rsidRPr="003E273E" w:rsidRDefault="003E273E" w:rsidP="003E27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kojom se potvrđuje da ____________________(ime i prezime sportaša, OIB) ispunjava uvjete iz članka 82. stavka 2. Zakona o sportu (»Narodne novine«, broj: 141/22) kojima ostvaruje pravo na posebne uvjete pohađanja i završetka osnovnog obrazovanja te pohađanja i završetka srednjoškolskog obrazovanja.</w:t>
      </w:r>
    </w:p>
    <w:p w:rsidR="003E273E" w:rsidRPr="003E273E" w:rsidRDefault="003E273E" w:rsidP="003E27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Nacionalni savez: _____________________________________</w:t>
      </w:r>
    </w:p>
    <w:p w:rsidR="003E273E" w:rsidRPr="003E273E" w:rsidRDefault="003E273E" w:rsidP="003E27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27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Ovlaštena osoba za zastupanje: ___________________________</w:t>
      </w:r>
    </w:p>
    <w:tbl>
      <w:tblPr>
        <w:tblW w:w="96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516"/>
      </w:tblGrid>
      <w:tr w:rsidR="003E273E" w:rsidRPr="003E273E" w:rsidTr="003E273E">
        <w:tc>
          <w:tcPr>
            <w:tcW w:w="5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E273E" w:rsidRPr="003E273E" w:rsidRDefault="003E273E" w:rsidP="003E273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273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na međunarodnim natjecanjima: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E273E" w:rsidRPr="003E273E" w:rsidRDefault="003E273E" w:rsidP="003E273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273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E273E" w:rsidRPr="003E273E" w:rsidTr="003E273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E273E" w:rsidRPr="003E273E" w:rsidRDefault="003E273E" w:rsidP="003E273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273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Rezultat od 1. do 10. mjesta na natjecanjima na nacionalnoj razini: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E273E" w:rsidRPr="003E273E" w:rsidRDefault="003E273E" w:rsidP="003E273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273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E273E" w:rsidRPr="003E273E" w:rsidTr="003E273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E273E" w:rsidRPr="003E273E" w:rsidRDefault="003E273E" w:rsidP="003E273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273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treninga: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E273E" w:rsidRPr="003E273E" w:rsidRDefault="003E273E" w:rsidP="003E273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273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Dnevno:</w:t>
            </w:r>
          </w:p>
        </w:tc>
      </w:tr>
      <w:tr w:rsidR="003E273E" w:rsidRPr="003E273E" w:rsidTr="003E273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273E" w:rsidRPr="003E273E" w:rsidRDefault="003E273E" w:rsidP="003E273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E273E" w:rsidRPr="003E273E" w:rsidRDefault="003E273E" w:rsidP="003E273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273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Tjedno:</w:t>
            </w:r>
          </w:p>
        </w:tc>
      </w:tr>
      <w:tr w:rsidR="003E273E" w:rsidRPr="003E273E" w:rsidTr="003E273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E273E" w:rsidRPr="003E273E" w:rsidRDefault="003E273E" w:rsidP="003E273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273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izdavanja potvrde: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E273E" w:rsidRPr="003E273E" w:rsidRDefault="003E273E" w:rsidP="003E273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273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E273E" w:rsidRPr="003E273E" w:rsidTr="003E273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E273E" w:rsidRPr="003E273E" w:rsidRDefault="003E273E" w:rsidP="003E273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273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 i žig ovlaštene osobe za zastupanje: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E273E" w:rsidRPr="003E273E" w:rsidRDefault="003E273E" w:rsidP="003E273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273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3E273E" w:rsidRPr="003E273E" w:rsidRDefault="003E273E" w:rsidP="003E2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273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96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851"/>
      </w:tblGrid>
      <w:tr w:rsidR="003E273E" w:rsidRPr="003E273E" w:rsidTr="003E273E">
        <w:tc>
          <w:tcPr>
            <w:tcW w:w="9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E273E" w:rsidRPr="003E273E" w:rsidRDefault="003E273E" w:rsidP="003E273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273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Popunjava tijelo državne uprave nadležno za sport</w:t>
            </w:r>
          </w:p>
        </w:tc>
      </w:tr>
      <w:tr w:rsidR="003E273E" w:rsidRPr="003E273E" w:rsidTr="003E273E">
        <w:tc>
          <w:tcPr>
            <w:tcW w:w="9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E273E" w:rsidRPr="003E273E" w:rsidRDefault="003E273E" w:rsidP="003E273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273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SUGLASNOST</w:t>
            </w:r>
          </w:p>
        </w:tc>
      </w:tr>
      <w:tr w:rsidR="003E273E" w:rsidRPr="003E273E" w:rsidTr="003E273E">
        <w:tc>
          <w:tcPr>
            <w:tcW w:w="9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E273E" w:rsidRPr="003E273E" w:rsidRDefault="003E273E" w:rsidP="003E273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273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Tijelo državne uprave nadležno za sport suglasno je s izdavanjem gore navedene potvrde kojom sportaš ostvaruje pravo na posebne uvjete pohađanja i završetka osnovnog obrazovanja te pohađanja i završetka srednjoškolskog obrazovanja.</w:t>
            </w:r>
          </w:p>
        </w:tc>
      </w:tr>
      <w:tr w:rsidR="003E273E" w:rsidRPr="003E273E" w:rsidTr="003E273E"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E273E" w:rsidRPr="003E273E" w:rsidRDefault="003E273E" w:rsidP="003E273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273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E273E" w:rsidRPr="003E273E" w:rsidRDefault="003E273E" w:rsidP="003E273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273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</w:t>
            </w:r>
          </w:p>
        </w:tc>
      </w:tr>
      <w:tr w:rsidR="003E273E" w:rsidRPr="003E273E" w:rsidTr="003E273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E273E" w:rsidRPr="003E273E" w:rsidRDefault="003E273E" w:rsidP="003E273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273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E273E" w:rsidRPr="003E273E" w:rsidRDefault="003E273E" w:rsidP="003E273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273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E273E" w:rsidRPr="003E273E" w:rsidTr="003E273E">
        <w:tc>
          <w:tcPr>
            <w:tcW w:w="9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E273E" w:rsidRPr="003E273E" w:rsidRDefault="003E273E" w:rsidP="003E273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273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MP</w:t>
            </w:r>
          </w:p>
        </w:tc>
      </w:tr>
    </w:tbl>
    <w:p w:rsidR="00511A68" w:rsidRDefault="00511A68">
      <w:bookmarkStart w:id="0" w:name="_GoBack"/>
      <w:bookmarkEnd w:id="0"/>
    </w:p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3E"/>
    <w:rsid w:val="003E273E"/>
    <w:rsid w:val="0051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2023-09-13T10:25:00Z</dcterms:created>
  <dcterms:modified xsi:type="dcterms:W3CDTF">2023-09-13T10:27:00Z</dcterms:modified>
</cp:coreProperties>
</file>